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6598E" w14:textId="1B71BCCF" w:rsidR="00056CF6" w:rsidRDefault="00056CF6">
      <w:pPr>
        <w:rPr>
          <w:rFonts w:asciiTheme="minorHAnsi" w:hAnsiTheme="minorHAnsi"/>
        </w:rPr>
      </w:pPr>
    </w:p>
    <w:p w14:paraId="0B2640AE" w14:textId="77777777" w:rsidR="00056CF6" w:rsidRDefault="00056CF6" w:rsidP="00056CF6">
      <w:pPr>
        <w:ind w:left="-426"/>
        <w:jc w:val="both"/>
        <w:rPr>
          <w:rFonts w:asciiTheme="minorHAnsi" w:hAnsiTheme="minorHAnsi"/>
          <w:i/>
          <w:highlight w:val="yellow"/>
        </w:rPr>
      </w:pPr>
    </w:p>
    <w:p w14:paraId="7E6C581D" w14:textId="6D4287F6" w:rsidR="008F43B6" w:rsidRDefault="008F43B6">
      <w:pPr>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77777777"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BC67F6B" w14:textId="77777777" w:rsidR="008F43B6" w:rsidRPr="00264E75" w:rsidRDefault="00FE4CA5"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70E8ACB" w14:textId="0309BBE8" w:rsidR="008F43B6" w:rsidRPr="00D95DEB" w:rsidRDefault="00D95DEB" w:rsidP="00925601">
            <w:pPr>
              <w:spacing w:before="120" w:after="120"/>
              <w:jc w:val="both"/>
              <w:rPr>
                <w:rFonts w:asciiTheme="minorHAnsi" w:hAnsiTheme="minorHAnsi" w:cs="Arial"/>
                <w:b/>
                <w:bCs/>
                <w:sz w:val="20"/>
              </w:rPr>
            </w:pPr>
            <w:r w:rsidRPr="00D95DEB">
              <w:rPr>
                <w:rFonts w:asciiTheme="minorHAnsi" w:hAnsiTheme="minorHAnsi" w:cs="Arial"/>
                <w:b/>
                <w:bCs/>
                <w:sz w:val="20"/>
              </w:rPr>
              <w:t>Miestna akčná skupina ZDRUŽENIE DOLNÝ ŽITNÝ OSTROV</w:t>
            </w:r>
          </w:p>
        </w:tc>
      </w:tr>
      <w:tr w:rsidR="008F43B6" w:rsidRPr="00A42D69"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C286EB1" w14:textId="5296A4C9" w:rsidR="008F43B6" w:rsidRPr="00D95DEB" w:rsidRDefault="00FE4CA5" w:rsidP="00925601">
            <w:pPr>
              <w:spacing w:before="120" w:after="120"/>
              <w:jc w:val="both"/>
              <w:rPr>
                <w:rFonts w:asciiTheme="minorHAnsi" w:hAnsiTheme="minorHAnsi" w:cs="Arial"/>
                <w:sz w:val="20"/>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14:paraId="127D0FCD" w14:textId="77777777" w:rsidTr="008F43B6">
        <w:trPr>
          <w:trHeight w:val="548"/>
        </w:trPr>
        <w:tc>
          <w:tcPr>
            <w:tcW w:w="1311" w:type="dxa"/>
            <w:tcBorders>
              <w:bottom w:val="single" w:sz="4" w:space="0" w:color="auto"/>
            </w:tcBorders>
            <w:shd w:val="clear" w:color="auto" w:fill="FFFFFF" w:themeFill="background1"/>
          </w:tcPr>
          <w:p w14:paraId="0866E9D8" w14:textId="759F63BA"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6F25BE49" w14:textId="0FA3BE07"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6204642A" w14:textId="4AFEADA6"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5D839232"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1B8C7A6F"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7741A7DF" w14:textId="34276D1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r w:rsidR="00CB5674">
              <w:rPr>
                <w:rFonts w:asciiTheme="minorHAnsi" w:hAnsiTheme="minorHAnsi"/>
                <w:sz w:val="20"/>
              </w:rPr>
              <w:t>RMŽaND</w:t>
            </w:r>
          </w:p>
        </w:tc>
        <w:tc>
          <w:tcPr>
            <w:tcW w:w="1409" w:type="dxa"/>
            <w:tcBorders>
              <w:bottom w:val="single" w:sz="4" w:space="0" w:color="auto"/>
            </w:tcBorders>
            <w:shd w:val="clear" w:color="auto" w:fill="FFFFFF" w:themeFill="background1"/>
          </w:tcPr>
          <w:p w14:paraId="2CD21504" w14:textId="77777777"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14:paraId="5C32D8C5" w14:textId="77777777" w:rsidTr="008F43B6">
        <w:trPr>
          <w:trHeight w:val="548"/>
        </w:trPr>
        <w:tc>
          <w:tcPr>
            <w:tcW w:w="1311" w:type="dxa"/>
            <w:shd w:val="clear" w:color="auto" w:fill="FFFFFF" w:themeFill="background1"/>
          </w:tcPr>
          <w:p w14:paraId="62D3DAAD" w14:textId="570DA43B"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74790951" w14:textId="688AF721" w:rsidR="008F43B6" w:rsidRPr="008C0112" w:rsidRDefault="008F43B6" w:rsidP="006C5164">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w:t>
            </w:r>
            <w:r w:rsidR="006C5164">
              <w:rPr>
                <w:rFonts w:asciiTheme="minorHAnsi" w:hAnsiTheme="minorHAnsi"/>
                <w:sz w:val="20"/>
              </w:rPr>
              <w:t xml:space="preserve"> </w:t>
            </w:r>
            <w:bookmarkStart w:id="0" w:name="_GoBack"/>
            <w:bookmarkEnd w:id="0"/>
            <w:r w:rsidRPr="008F43B6">
              <w:rPr>
                <w:rFonts w:asciiTheme="minorHAnsi" w:hAnsiTheme="minorHAnsi"/>
                <w:sz w:val="20"/>
              </w:rPr>
              <w:lastRenderedPageBreak/>
              <w:t>ktoré vzniknú vďaka podpore</w:t>
            </w:r>
          </w:p>
        </w:tc>
        <w:tc>
          <w:tcPr>
            <w:tcW w:w="5001" w:type="dxa"/>
            <w:shd w:val="clear" w:color="auto" w:fill="FFFFFF" w:themeFill="background1"/>
          </w:tcPr>
          <w:p w14:paraId="62676CE6" w14:textId="2493C13A"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lastRenderedPageBreak/>
              <w:t xml:space="preserve">Počet komunitných sociálnych služieb, ktoré vzniknú vďaka podpore a majú charakter sociálnej služby na komunitnej úrovni. Započítavajú sa komunitné sociálne služby, ktoré vzniknú v dôsledku realizácie projektu (aj keď vzniknú v </w:t>
            </w:r>
            <w:r w:rsidRPr="008F43B6">
              <w:rPr>
                <w:rFonts w:asciiTheme="minorHAnsi" w:hAnsiTheme="minorHAnsi"/>
                <w:sz w:val="20"/>
              </w:rPr>
              <w:lastRenderedPageBreak/>
              <w:t>rámci už existujúceho zariadenia, ak sa predtým v tomto zariadení táto služby neposkytovala).</w:t>
            </w:r>
          </w:p>
        </w:tc>
        <w:tc>
          <w:tcPr>
            <w:tcW w:w="1058" w:type="dxa"/>
            <w:shd w:val="clear" w:color="auto" w:fill="FFFFFF" w:themeFill="background1"/>
          </w:tcPr>
          <w:p w14:paraId="34C992CA" w14:textId="7B8112D3"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Počet</w:t>
            </w:r>
          </w:p>
        </w:tc>
        <w:tc>
          <w:tcPr>
            <w:tcW w:w="1699" w:type="dxa"/>
            <w:shd w:val="clear" w:color="auto" w:fill="FFFFFF" w:themeFill="background1"/>
          </w:tcPr>
          <w:p w14:paraId="3411240E" w14:textId="7D185EEC"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10A0EA4E" w14:textId="50AF65B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0849752D" w14:textId="6790D41C"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r w:rsidR="00CB5674">
              <w:rPr>
                <w:rFonts w:asciiTheme="minorHAnsi" w:hAnsiTheme="minorHAnsi"/>
                <w:sz w:val="20"/>
              </w:rPr>
              <w:t>RMŽaND</w:t>
            </w:r>
          </w:p>
        </w:tc>
        <w:tc>
          <w:tcPr>
            <w:tcW w:w="1409" w:type="dxa"/>
            <w:shd w:val="clear" w:color="auto" w:fill="FFFFFF" w:themeFill="background1"/>
          </w:tcPr>
          <w:p w14:paraId="0520F3BA" w14:textId="6AA3624C"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 xml:space="preserve">prípade, ak projekt vedie </w:t>
            </w:r>
            <w:r w:rsidRPr="008F43B6">
              <w:rPr>
                <w:rFonts w:asciiTheme="minorHAnsi" w:hAnsiTheme="minorHAnsi"/>
                <w:sz w:val="20"/>
              </w:rPr>
              <w:lastRenderedPageBreak/>
              <w:t>k vzniku služieb</w:t>
            </w:r>
          </w:p>
        </w:tc>
      </w:tr>
      <w:tr w:rsidR="008F43B6" w:rsidRPr="009365C4" w14:paraId="46974EB7" w14:textId="77777777" w:rsidTr="008F43B6">
        <w:trPr>
          <w:trHeight w:val="548"/>
        </w:trPr>
        <w:tc>
          <w:tcPr>
            <w:tcW w:w="1311" w:type="dxa"/>
            <w:shd w:val="clear" w:color="auto" w:fill="FFFFFF" w:themeFill="background1"/>
          </w:tcPr>
          <w:p w14:paraId="187EBD49" w14:textId="1857070D" w:rsidR="008F43B6" w:rsidRPr="008F43B6"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w:t>
            </w:r>
            <w:r w:rsidR="007679DA">
              <w:rPr>
                <w:rFonts w:asciiTheme="minorHAnsi" w:hAnsiTheme="minorHAnsi"/>
                <w:sz w:val="20"/>
              </w:rPr>
              <w:t>3</w:t>
            </w:r>
          </w:p>
        </w:tc>
        <w:tc>
          <w:tcPr>
            <w:tcW w:w="1866" w:type="dxa"/>
            <w:shd w:val="clear" w:color="auto" w:fill="FFFFFF" w:themeFill="background1"/>
          </w:tcPr>
          <w:p w14:paraId="51305C34" w14:textId="14B1CB8E"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5001" w:type="dxa"/>
            <w:shd w:val="clear" w:color="auto" w:fill="FFFFFF" w:themeFill="background1"/>
          </w:tcPr>
          <w:p w14:paraId="474E2A0E" w14:textId="7E0D2620"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sidR="007679DA">
              <w:rPr>
                <w:rFonts w:asciiTheme="minorHAnsi" w:hAnsiTheme="minorHAnsi"/>
                <w:sz w:val="20"/>
              </w:rPr>
              <w:t>.</w:t>
            </w:r>
          </w:p>
        </w:tc>
        <w:tc>
          <w:tcPr>
            <w:tcW w:w="1058" w:type="dxa"/>
            <w:shd w:val="clear" w:color="auto" w:fill="FFFFFF" w:themeFill="background1"/>
          </w:tcPr>
          <w:p w14:paraId="1CB03BE5" w14:textId="53C62E2F"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9" w:type="dxa"/>
            <w:shd w:val="clear" w:color="auto" w:fill="FFFFFF" w:themeFill="background1"/>
          </w:tcPr>
          <w:p w14:paraId="2FF68DBE" w14:textId="2C2258C5"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20A88BCA" w14:textId="0260F82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7D078F15" w14:textId="3A261E53"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r w:rsidR="00CB5674">
              <w:rPr>
                <w:rFonts w:asciiTheme="minorHAnsi" w:hAnsiTheme="minorHAnsi"/>
                <w:sz w:val="20"/>
              </w:rPr>
              <w:t>RMŽaND</w:t>
            </w:r>
          </w:p>
        </w:tc>
        <w:tc>
          <w:tcPr>
            <w:tcW w:w="1409" w:type="dxa"/>
            <w:shd w:val="clear" w:color="auto" w:fill="FFFFFF" w:themeFill="background1"/>
          </w:tcPr>
          <w:p w14:paraId="26091C81" w14:textId="4FA11783"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25B2F23B" w14:textId="77777777" w:rsidR="008F43B6" w:rsidRDefault="008F43B6" w:rsidP="008F43B6">
      <w:pPr>
        <w:ind w:left="-426"/>
        <w:jc w:val="both"/>
        <w:rPr>
          <w:rFonts w:asciiTheme="minorHAnsi" w:hAnsiTheme="minorHAnsi"/>
          <w:i/>
          <w:highlight w:val="yellow"/>
        </w:rPr>
      </w:pPr>
    </w:p>
    <w:p w14:paraId="1B0C5C10" w14:textId="211C0D64"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 t.j. ukazovatele označené ako „áno“ bez d</w:t>
      </w:r>
      <w:r w:rsidR="00317FC0">
        <w:rPr>
          <w:rFonts w:asciiTheme="minorHAnsi" w:hAnsiTheme="minorHAnsi"/>
        </w:rPr>
        <w:t>ô</w:t>
      </w:r>
      <w:r>
        <w:rPr>
          <w:rFonts w:asciiTheme="minorHAnsi" w:hAnsiTheme="minorHAnsi"/>
        </w:rPr>
        <w:t>vetku.</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EA2EDC3" w14:textId="77777777" w:rsidR="005E6B6E" w:rsidRDefault="002E59BB" w:rsidP="009B5946">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w:t>
      </w:r>
      <w:r w:rsidR="0086778D">
        <w:rPr>
          <w:rFonts w:asciiTheme="minorHAnsi" w:hAnsiTheme="minorHAnsi"/>
        </w:rPr>
        <w:t> </w:t>
      </w:r>
      <w:r>
        <w:rPr>
          <w:rFonts w:asciiTheme="minorHAnsi" w:hAnsiTheme="minorHAnsi"/>
        </w:rPr>
        <w:t>zodpovedajúcej</w:t>
      </w:r>
      <w:r w:rsidR="0086778D">
        <w:rPr>
          <w:rFonts w:asciiTheme="minorHAnsi" w:hAnsiTheme="minorHAnsi"/>
        </w:rPr>
        <w:t xml:space="preserve"> </w:t>
      </w:r>
      <w:r>
        <w:rPr>
          <w:rFonts w:asciiTheme="minorHAnsi" w:hAnsiTheme="minorHAnsi"/>
        </w:rPr>
        <w:t>výške.</w:t>
      </w:r>
    </w:p>
    <w:p w14:paraId="770743EC" w14:textId="26F42101" w:rsidR="009B5946" w:rsidRDefault="009B5946" w:rsidP="009B5946">
      <w:pPr>
        <w:ind w:left="-426" w:right="-312"/>
        <w:jc w:val="both"/>
        <w:rPr>
          <w:rFonts w:asciiTheme="minorHAnsi" w:hAnsiTheme="minorHAnsi"/>
        </w:rPr>
        <w:sectPr w:rsidR="009B5946" w:rsidSect="0086778D">
          <w:headerReference w:type="even" r:id="rId8"/>
          <w:headerReference w:type="default" r:id="rId9"/>
          <w:footerReference w:type="even" r:id="rId10"/>
          <w:footerReference w:type="default" r:id="rId11"/>
          <w:headerReference w:type="first" r:id="rId12"/>
          <w:footerReference w:type="first" r:id="rId13"/>
          <w:type w:val="continuous"/>
          <w:pgSz w:w="16840" w:h="11907" w:orient="landscape" w:code="9"/>
          <w:pgMar w:top="1474" w:right="1276" w:bottom="822" w:left="1247" w:header="851" w:footer="709" w:gutter="454"/>
          <w:pgNumType w:start="1"/>
          <w:cols w:space="737"/>
          <w:titlePg/>
          <w:docGrid w:linePitch="299"/>
        </w:sectPr>
      </w:pPr>
    </w:p>
    <w:p w14:paraId="2C709BBE" w14:textId="49D38A14" w:rsidR="005E6B6E" w:rsidRDefault="005E6B6E" w:rsidP="009B5946">
      <w:pPr>
        <w:jc w:val="both"/>
        <w:rPr>
          <w:rFonts w:asciiTheme="minorHAnsi" w:hAnsiTheme="minorHAnsi"/>
        </w:rPr>
      </w:pPr>
    </w:p>
    <w:p w14:paraId="53650106" w14:textId="64E52243" w:rsidR="003849B4" w:rsidRDefault="003849B4" w:rsidP="003849B4">
      <w:pPr>
        <w:rPr>
          <w:rFonts w:asciiTheme="minorHAnsi" w:hAnsiTheme="minorHAnsi"/>
        </w:rPr>
      </w:pPr>
    </w:p>
    <w:p w14:paraId="4560516F" w14:textId="1B20FB26" w:rsidR="003849B4" w:rsidRPr="003849B4" w:rsidRDefault="003849B4" w:rsidP="003849B4">
      <w:pPr>
        <w:tabs>
          <w:tab w:val="left" w:pos="1710"/>
        </w:tabs>
        <w:rPr>
          <w:rFonts w:asciiTheme="minorHAnsi" w:hAnsiTheme="minorHAnsi"/>
        </w:rPr>
      </w:pPr>
      <w:r>
        <w:rPr>
          <w:rFonts w:asciiTheme="minorHAnsi" w:hAnsiTheme="minorHAnsi"/>
        </w:rPr>
        <w:tab/>
      </w:r>
    </w:p>
    <w:sectPr w:rsidR="003849B4" w:rsidRPr="003849B4" w:rsidSect="005E6B6E">
      <w:headerReference w:type="first" r:id="rId14"/>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E15AC" w14:textId="77777777" w:rsidR="00FE4CA5" w:rsidRDefault="00FE4CA5">
      <w:r>
        <w:separator/>
      </w:r>
    </w:p>
  </w:endnote>
  <w:endnote w:type="continuationSeparator" w:id="0">
    <w:p w14:paraId="1E98A0A3" w14:textId="77777777" w:rsidR="00FE4CA5" w:rsidRDefault="00FE4CA5">
      <w:r>
        <w:continuationSeparator/>
      </w:r>
    </w:p>
  </w:endnote>
  <w:endnote w:type="continuationNotice" w:id="1">
    <w:p w14:paraId="112DF763" w14:textId="77777777" w:rsidR="00FE4CA5" w:rsidRDefault="00FE4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77BD6" w14:textId="14A766CD" w:rsidR="00C32A49" w:rsidRDefault="00C32A49">
    <w:pPr>
      <w:pStyle w:val="Pta"/>
      <w:framePr w:hSpace="181" w:wrap="around" w:vAnchor="text" w:hAnchor="text" w:xAlign="right" w:y="1"/>
    </w:pPr>
    <w:r>
      <w:fldChar w:fldCharType="begin"/>
    </w:r>
    <w:r>
      <w:instrText xml:space="preserve"> FILENAME </w:instrText>
    </w:r>
    <w:r>
      <w:fldChar w:fldCharType="separate"/>
    </w:r>
    <w:r>
      <w:rPr>
        <w:noProof/>
      </w:rPr>
      <w:t>Priloha_3_vyzvy_23-Zoznam_meratelnych_ukazovatelov</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Pr>
        <w:b/>
        <w:bCs/>
      </w:rPr>
      <w:instrText>Chyba! Neznámy názov vlastnosti dokumentu.</w:instrText>
    </w:r>
    <w:r>
      <w:fldChar w:fldCharType="end"/>
    </w:r>
    <w:r>
      <w:instrText xml:space="preserve"> </w:instrText>
    </w:r>
    <w:r>
      <w:fldChar w:fldCharType="separate"/>
    </w:r>
    <w:r w:rsidR="006C5164">
      <w:rPr>
        <w:b/>
        <w:bCs/>
        <w:noProof/>
      </w:rPr>
      <w:t>Chyba! V reťazci obrázka je neznámy znak.</w:t>
    </w:r>
    <w:r>
      <w:fldChar w:fldCharType="end"/>
    </w:r>
  </w:p>
  <w:p w14:paraId="5E4686F3" w14:textId="77777777" w:rsidR="00C32A49" w:rsidRDefault="00C32A49">
    <w:pPr>
      <w:pStyle w:val="Pta"/>
    </w:pPr>
    <w:r>
      <w:rPr>
        <w:noProof/>
        <w:sz w:val="20"/>
        <w:lang w:eastAsia="sk-SK"/>
      </w:rPr>
      <mc:AlternateContent>
        <mc:Choice Requires="wps">
          <w:drawing>
            <wp:anchor distT="0" distB="0" distL="114300" distR="114300" simplePos="0" relativeHeight="251644416" behindDoc="0" locked="0" layoutInCell="1" allowOverlap="1" wp14:anchorId="12FB8C66" wp14:editId="702E4825">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2F057632" w:rsidR="00C32A49" w:rsidRDefault="00C32A49">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6C5164">
                            <w:rPr>
                              <w:rFonts w:ascii="Univers 55" w:hAnsi="Univers 55" w:cs="Arial"/>
                              <w:noProof/>
                              <w:sz w:val="12"/>
                            </w:rPr>
                            <w:t>2021</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6C5164">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8C66" id="_x0000_t202" coordsize="21600,21600" o:spt="202" path="m,l,21600r21600,l21600,xe">
              <v:stroke joinstyle="miter"/>
              <v:path gradientshapeok="t" o:connecttype="rect"/>
            </v:shapetype>
            <v:shape id="Text Box 1" o:spid="_x0000_s1026" type="#_x0000_t202" style="position:absolute;margin-left:0;margin-top:0;width:190.85pt;height:31.8pt;z-index:251644416;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K9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" filled="f" stroked="f">
              <v:textbox>
                <w:txbxContent>
                  <w:p w14:paraId="15013970" w14:textId="2F057632" w:rsidR="00C32A49" w:rsidRDefault="00C32A49">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6C5164">
                      <w:rPr>
                        <w:rFonts w:ascii="Univers 55" w:hAnsi="Univers 55" w:cs="Arial"/>
                        <w:noProof/>
                        <w:sz w:val="12"/>
                      </w:rPr>
                      <w:t>2021</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6C5164">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All rights reserved.</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1E78" w14:textId="7E3AAA70" w:rsidR="0086778D" w:rsidRPr="00125428" w:rsidRDefault="0086778D" w:rsidP="0086778D">
    <w:pPr>
      <w:pStyle w:val="Pta"/>
      <w:jc w:val="right"/>
      <w:rPr>
        <w:rFonts w:asciiTheme="minorHAnsi" w:hAnsiTheme="minorHAnsi" w:cstheme="minorHAnsi"/>
      </w:rPr>
    </w:pPr>
    <w:r w:rsidRPr="00125428">
      <w:rPr>
        <w:rFonts w:asciiTheme="minorHAnsi" w:hAnsiTheme="minorHAnsi" w:cstheme="minorHAnsi"/>
        <w:noProof/>
        <w:lang w:eastAsia="sk-SK"/>
      </w:rPr>
      <mc:AlternateContent>
        <mc:Choice Requires="wps">
          <w:drawing>
            <wp:anchor distT="0" distB="0" distL="114300" distR="114300" simplePos="0" relativeHeight="251668992" behindDoc="0" locked="0" layoutInCell="1" allowOverlap="1" wp14:anchorId="0CE3214C" wp14:editId="77D038F6">
              <wp:simplePos x="0" y="0"/>
              <wp:positionH relativeFrom="column">
                <wp:posOffset>-233045</wp:posOffset>
              </wp:positionH>
              <wp:positionV relativeFrom="paragraph">
                <wp:posOffset>179070</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CE80A5" id="Rovná spojnica 2"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14.1pt" to="699.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" strokecolor="#548dd4 [1951]" strokeweight="3pt">
              <v:shadow on="t" color="black" opacity="22937f" origin=",.5" offset="0,.63889mm"/>
            </v:line>
          </w:pict>
        </mc:Fallback>
      </mc:AlternateContent>
    </w:r>
    <w:r w:rsidRPr="00125428">
      <w:rPr>
        <w:rFonts w:asciiTheme="minorHAnsi" w:hAnsiTheme="minorHAnsi" w:cstheme="minorHAnsi"/>
      </w:rPr>
      <w:t xml:space="preserve">Strana </w:t>
    </w:r>
    <w:sdt>
      <w:sdtPr>
        <w:rPr>
          <w:rFonts w:asciiTheme="minorHAnsi" w:hAnsiTheme="minorHAnsi" w:cstheme="minorHAnsi"/>
        </w:rPr>
        <w:id w:val="1416054441"/>
        <w:docPartObj>
          <w:docPartGallery w:val="Page Numbers (Bottom of Page)"/>
          <w:docPartUnique/>
        </w:docPartObj>
      </w:sdtPr>
      <w:sdtEndPr/>
      <w:sdtContent>
        <w:r w:rsidRPr="00125428">
          <w:rPr>
            <w:rFonts w:asciiTheme="minorHAnsi" w:hAnsiTheme="minorHAnsi" w:cstheme="minorHAnsi"/>
          </w:rPr>
          <w:fldChar w:fldCharType="begin"/>
        </w:r>
        <w:r w:rsidRPr="00125428">
          <w:rPr>
            <w:rFonts w:asciiTheme="minorHAnsi" w:hAnsiTheme="minorHAnsi" w:cstheme="minorHAnsi"/>
          </w:rPr>
          <w:instrText>PAGE   \* MERGEFORMAT</w:instrText>
        </w:r>
        <w:r w:rsidRPr="00125428">
          <w:rPr>
            <w:rFonts w:asciiTheme="minorHAnsi" w:hAnsiTheme="minorHAnsi" w:cstheme="minorHAnsi"/>
          </w:rPr>
          <w:fldChar w:fldCharType="separate"/>
        </w:r>
        <w:r w:rsidR="006C5164">
          <w:rPr>
            <w:rFonts w:asciiTheme="minorHAnsi" w:hAnsiTheme="minorHAnsi" w:cstheme="minorHAnsi"/>
            <w:noProof/>
          </w:rPr>
          <w:t>2</w:t>
        </w:r>
        <w:r w:rsidRPr="00125428">
          <w:rPr>
            <w:rFonts w:asciiTheme="minorHAnsi" w:hAnsiTheme="minorHAnsi" w:cstheme="minorHAnsi"/>
          </w:rPr>
          <w:fldChar w:fldCharType="end"/>
        </w:r>
      </w:sdtContent>
    </w:sdt>
  </w:p>
  <w:p w14:paraId="427987F8" w14:textId="7527F274" w:rsidR="0086778D" w:rsidRDefault="0086778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3406" w14:textId="634D4161" w:rsidR="00C32A49" w:rsidRDefault="00C32A49" w:rsidP="003A1C23">
    <w:pPr>
      <w:pStyle w:val="Pta"/>
      <w:jc w:val="right"/>
    </w:pPr>
    <w:r>
      <w:t xml:space="preserve"> </w:t>
    </w:r>
  </w:p>
  <w:p w14:paraId="7E13DB2C" w14:textId="77777777" w:rsidR="00C32A49" w:rsidRDefault="00C32A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2B0A3" w14:textId="77777777" w:rsidR="00FE4CA5" w:rsidRDefault="00FE4CA5">
      <w:r>
        <w:separator/>
      </w:r>
    </w:p>
  </w:footnote>
  <w:footnote w:type="continuationSeparator" w:id="0">
    <w:p w14:paraId="775E0AF2" w14:textId="77777777" w:rsidR="00FE4CA5" w:rsidRDefault="00FE4CA5">
      <w:r>
        <w:continuationSeparator/>
      </w:r>
    </w:p>
  </w:footnote>
  <w:footnote w:type="continuationNotice" w:id="1">
    <w:p w14:paraId="652AA28B" w14:textId="77777777" w:rsidR="00FE4CA5" w:rsidRDefault="00FE4CA5"/>
  </w:footnote>
  <w:footnote w:id="2">
    <w:p w14:paraId="29D51089" w14:textId="522F2925"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22F2" w14:textId="77777777" w:rsidR="00C32A49" w:rsidRDefault="00C32A49">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C32A49" w14:paraId="2B66EC5F" w14:textId="77777777">
      <w:trPr>
        <w:trHeight w:hRule="exact" w:val="220"/>
      </w:trPr>
      <w:tc>
        <w:tcPr>
          <w:tcW w:w="4111" w:type="dxa"/>
        </w:tcPr>
        <w:p w14:paraId="75647EF1" w14:textId="77777777" w:rsidR="00C32A49" w:rsidRDefault="00C32A49">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C32A49" w14:paraId="1B692D94" w14:textId="77777777">
      <w:trPr>
        <w:trHeight w:hRule="exact" w:val="220"/>
      </w:trPr>
      <w:tc>
        <w:tcPr>
          <w:tcW w:w="4111" w:type="dxa"/>
        </w:tcPr>
        <w:p w14:paraId="2686C610" w14:textId="77777777" w:rsidR="00C32A49" w:rsidRDefault="00C32A49">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C32A49" w14:paraId="6670461A" w14:textId="77777777">
      <w:tc>
        <w:tcPr>
          <w:tcW w:w="4111" w:type="dxa"/>
        </w:tcPr>
        <w:p w14:paraId="2D065178" w14:textId="77777777" w:rsidR="00C32A49" w:rsidRDefault="00C32A49">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7C3E47A8" w14:textId="77777777" w:rsidR="00C32A49" w:rsidRDefault="00C32A4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99DB" w14:textId="77777777" w:rsidR="00C32A49" w:rsidRPr="00730D1A" w:rsidRDefault="00C32A49"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010D" w14:textId="1E9023EC" w:rsidR="00C32A49" w:rsidRPr="001F013A" w:rsidRDefault="0070554D" w:rsidP="0086778D">
    <w:pPr>
      <w:pStyle w:val="Hlavika"/>
      <w:jc w:val="left"/>
      <w:rPr>
        <w:rFonts w:ascii="Arial Narrow" w:hAnsi="Arial Narrow"/>
        <w:sz w:val="20"/>
      </w:rPr>
    </w:pPr>
    <w:r w:rsidRPr="004C2F1F">
      <w:rPr>
        <w:rFonts w:ascii="Arial Narrow" w:hAnsi="Arial Narrow"/>
        <w:noProof/>
        <w:sz w:val="20"/>
        <w:lang w:eastAsia="sk-SK"/>
      </w:rPr>
      <w:drawing>
        <wp:anchor distT="0" distB="0" distL="114300" distR="114300" simplePos="0" relativeHeight="251660800" behindDoc="1" locked="0" layoutInCell="1" allowOverlap="1" wp14:anchorId="185E341C" wp14:editId="104C2FDE">
          <wp:simplePos x="0" y="0"/>
          <wp:positionH relativeFrom="column">
            <wp:posOffset>7499985</wp:posOffset>
          </wp:positionH>
          <wp:positionV relativeFrom="paragraph">
            <wp:posOffset>59690</wp:posOffset>
          </wp:positionV>
          <wp:extent cx="1638300" cy="457200"/>
          <wp:effectExtent l="0" t="0" r="0" b="0"/>
          <wp:wrapTight wrapText="bothSides">
            <wp:wrapPolygon edited="0">
              <wp:start x="0" y="0"/>
              <wp:lineTo x="0" y="20700"/>
              <wp:lineTo x="21349" y="20700"/>
              <wp:lineTo x="21349" y="0"/>
              <wp:lineTo x="0" y="0"/>
            </wp:wrapPolygon>
          </wp:wrapTight>
          <wp:docPr id="11"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noProof/>
        <w:lang w:eastAsia="sk-SK"/>
      </w:rPr>
      <w:drawing>
        <wp:anchor distT="0" distB="0" distL="114300" distR="114300" simplePos="0" relativeHeight="251678208" behindDoc="1" locked="0" layoutInCell="1" allowOverlap="1" wp14:anchorId="665A7CAD" wp14:editId="39A46613">
          <wp:simplePos x="0" y="0"/>
          <wp:positionH relativeFrom="column">
            <wp:posOffset>4181475</wp:posOffset>
          </wp:positionH>
          <wp:positionV relativeFrom="paragraph">
            <wp:posOffset>56515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2" name="Obrázok 12"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51584" behindDoc="1" locked="0" layoutInCell="1" allowOverlap="1" wp14:anchorId="255B1B2D" wp14:editId="2AA83811">
          <wp:simplePos x="0" y="0"/>
          <wp:positionH relativeFrom="column">
            <wp:posOffset>1871980</wp:posOffset>
          </wp:positionH>
          <wp:positionV relativeFrom="paragraph">
            <wp:posOffset>41275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1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color w:val="000000"/>
        <w:lang w:eastAsia="sk-SK"/>
      </w:rPr>
      <w:drawing>
        <wp:inline distT="0" distB="0" distL="0" distR="0" wp14:anchorId="50B379DA" wp14:editId="6BCAEF5F">
          <wp:extent cx="461042" cy="487105"/>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5">
                    <a:extLst>
                      <a:ext uri="{28A0092B-C50C-407E-A947-70E740481C1C}">
                        <a14:useLocalDpi xmlns:a14="http://schemas.microsoft.com/office/drawing/2010/main" val="0"/>
                      </a:ext>
                    </a:extLst>
                  </a:blip>
                  <a:stretch>
                    <a:fillRect/>
                  </a:stretch>
                </pic:blipFill>
                <pic:spPr>
                  <a:xfrm>
                    <a:off x="0" y="0"/>
                    <a:ext cx="467648" cy="494085"/>
                  </a:xfrm>
                  <a:prstGeom prst="rect">
                    <a:avLst/>
                  </a:prstGeom>
                </pic:spPr>
              </pic:pic>
            </a:graphicData>
          </a:graphic>
        </wp:inline>
      </w:drawing>
    </w:r>
  </w:p>
  <w:p w14:paraId="5402A941" w14:textId="38C013CA" w:rsidR="00C32A49" w:rsidRDefault="00C32A49" w:rsidP="009079B3">
    <w:pPr>
      <w:pStyle w:val="Hlavika"/>
      <w:jc w:val="left"/>
      <w:rPr>
        <w:rFonts w:ascii="Arial Narrow" w:hAnsi="Arial Narrow" w:cs="Arial"/>
        <w:sz w:val="20"/>
      </w:rPr>
    </w:pPr>
  </w:p>
  <w:p w14:paraId="711F833E" w14:textId="77777777" w:rsidR="00C32A49" w:rsidRDefault="00C32A49" w:rsidP="00702503">
    <w:pPr>
      <w:pStyle w:val="Hlavika"/>
      <w:rPr>
        <w:rFonts w:ascii="Arial Narrow" w:hAnsi="Arial Narrow" w:cs="Arial"/>
        <w:sz w:val="20"/>
      </w:rPr>
    </w:pPr>
  </w:p>
  <w:p w14:paraId="5D7E8D82" w14:textId="7AE6A670" w:rsidR="00C32A49" w:rsidRPr="00730D1A" w:rsidRDefault="00C32A49" w:rsidP="00702503">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EB40" w14:textId="32E6E772" w:rsidR="00C32A49" w:rsidRPr="005E6B6E" w:rsidRDefault="00C32A49" w:rsidP="003849B4">
    <w:pPr>
      <w:pStyle w:val="Hlavik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49B4"/>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5164"/>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554D"/>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6778D"/>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5946"/>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217"/>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991"/>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5DE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4CA5"/>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0"/>
    <w:rsid w:val="000D0DF6"/>
    <w:rsid w:val="006472F3"/>
    <w:rsid w:val="006B31D6"/>
    <w:rsid w:val="006B5A84"/>
    <w:rsid w:val="006E2383"/>
    <w:rsid w:val="008A4F9C"/>
    <w:rsid w:val="009E6F4B"/>
    <w:rsid w:val="00A74980"/>
    <w:rsid w:val="00A93480"/>
    <w:rsid w:val="00B62629"/>
    <w:rsid w:val="00C31B9D"/>
    <w:rsid w:val="00C40C5F"/>
    <w:rsid w:val="00CA2517"/>
    <w:rsid w:val="00CF55EF"/>
    <w:rsid w:val="00D44CE6"/>
    <w:rsid w:val="00DB3628"/>
    <w:rsid w:val="00DB5CB4"/>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1433-016D-41F3-8344-D02E037C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2021-02-09T13:33:00Z</dcterms:created>
  <dcterms:modified xsi:type="dcterms:W3CDTF">2021-02-17T12:55:00Z</dcterms:modified>
</cp:coreProperties>
</file>